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598" w:rsidRPr="00F94598" w:rsidRDefault="00F94598" w:rsidP="00D1777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94598">
        <w:rPr>
          <w:rFonts w:ascii="Times New Roman" w:eastAsia="Times New Roman" w:hAnsi="Times New Roman" w:cs="Times New Roman"/>
          <w:b/>
          <w:bCs/>
          <w:sz w:val="36"/>
          <w:szCs w:val="36"/>
          <w:lang w:eastAsia="ru-RU"/>
        </w:rPr>
        <w:t>Уголовная ответственность за совершение преступлений в сфере охраны компьютерной информации</w:t>
      </w:r>
    </w:p>
    <w:p w:rsidR="00F94598" w:rsidRPr="00D17777" w:rsidRDefault="00F94598" w:rsidP="00D17777">
      <w:pPr>
        <w:spacing w:after="0" w:line="240" w:lineRule="auto"/>
        <w:ind w:firstLine="708"/>
        <w:jc w:val="both"/>
        <w:rPr>
          <w:rFonts w:ascii="Times New Roman" w:eastAsia="Times New Roman" w:hAnsi="Times New Roman" w:cs="Times New Roman"/>
          <w:sz w:val="28"/>
          <w:szCs w:val="28"/>
          <w:lang w:eastAsia="ru-RU"/>
        </w:rPr>
      </w:pPr>
      <w:r w:rsidRPr="00D17777">
        <w:rPr>
          <w:rFonts w:ascii="Times New Roman" w:eastAsia="Times New Roman" w:hAnsi="Times New Roman" w:cs="Times New Roman"/>
          <w:sz w:val="28"/>
          <w:szCs w:val="28"/>
          <w:lang w:eastAsia="ru-RU"/>
        </w:rPr>
        <w:t>С 1 января 2018 г. в Уголовный кодекс Российской Федерации вводится новая статья – «Статья 274.1. Неправомерное воздействие на критическую информационную инфра</w:t>
      </w:r>
      <w:r w:rsidR="00D17777">
        <w:rPr>
          <w:rFonts w:ascii="Times New Roman" w:eastAsia="Times New Roman" w:hAnsi="Times New Roman" w:cs="Times New Roman"/>
          <w:sz w:val="28"/>
          <w:szCs w:val="28"/>
          <w:lang w:eastAsia="ru-RU"/>
        </w:rPr>
        <w:t>структуру Российской Федерации»</w:t>
      </w:r>
      <w:bookmarkStart w:id="0" w:name="_GoBack"/>
      <w:bookmarkEnd w:id="0"/>
      <w:r w:rsidRPr="00D17777">
        <w:rPr>
          <w:rFonts w:ascii="Times New Roman" w:eastAsia="Times New Roman" w:hAnsi="Times New Roman" w:cs="Times New Roman"/>
          <w:sz w:val="28"/>
          <w:szCs w:val="28"/>
          <w:lang w:eastAsia="ru-RU"/>
        </w:rPr>
        <w:t>.</w:t>
      </w:r>
    </w:p>
    <w:p w:rsidR="00F94598" w:rsidRPr="00D17777" w:rsidRDefault="00F94598" w:rsidP="00D17777">
      <w:pPr>
        <w:spacing w:after="0" w:line="240" w:lineRule="auto"/>
        <w:ind w:firstLine="708"/>
        <w:jc w:val="both"/>
        <w:rPr>
          <w:rFonts w:ascii="Times New Roman" w:eastAsia="Times New Roman" w:hAnsi="Times New Roman" w:cs="Times New Roman"/>
          <w:sz w:val="28"/>
          <w:szCs w:val="28"/>
          <w:lang w:eastAsia="ru-RU"/>
        </w:rPr>
      </w:pPr>
      <w:r w:rsidRPr="00D17777">
        <w:rPr>
          <w:rFonts w:ascii="Times New Roman" w:eastAsia="Times New Roman" w:hAnsi="Times New Roman" w:cs="Times New Roman"/>
          <w:sz w:val="28"/>
          <w:szCs w:val="28"/>
          <w:lang w:eastAsia="ru-RU"/>
        </w:rPr>
        <w:t xml:space="preserve">5 лет лишения свободы со штрафом в размере 1 </w:t>
      </w:r>
      <w:proofErr w:type="spellStart"/>
      <w:r w:rsidRPr="00D17777">
        <w:rPr>
          <w:rFonts w:ascii="Times New Roman" w:eastAsia="Times New Roman" w:hAnsi="Times New Roman" w:cs="Times New Roman"/>
          <w:sz w:val="28"/>
          <w:szCs w:val="28"/>
          <w:lang w:eastAsia="ru-RU"/>
        </w:rPr>
        <w:t>млн</w:t>
      </w:r>
      <w:proofErr w:type="gramStart"/>
      <w:r w:rsidRPr="00D17777">
        <w:rPr>
          <w:rFonts w:ascii="Times New Roman" w:eastAsia="Times New Roman" w:hAnsi="Times New Roman" w:cs="Times New Roman"/>
          <w:sz w:val="28"/>
          <w:szCs w:val="28"/>
          <w:lang w:eastAsia="ru-RU"/>
        </w:rPr>
        <w:t>.р</w:t>
      </w:r>
      <w:proofErr w:type="gramEnd"/>
      <w:r w:rsidRPr="00D17777">
        <w:rPr>
          <w:rFonts w:ascii="Times New Roman" w:eastAsia="Times New Roman" w:hAnsi="Times New Roman" w:cs="Times New Roman"/>
          <w:sz w:val="28"/>
          <w:szCs w:val="28"/>
          <w:lang w:eastAsia="ru-RU"/>
        </w:rPr>
        <w:t>уб</w:t>
      </w:r>
      <w:proofErr w:type="spellEnd"/>
      <w:r w:rsidRPr="00D17777">
        <w:rPr>
          <w:rFonts w:ascii="Times New Roman" w:eastAsia="Times New Roman" w:hAnsi="Times New Roman" w:cs="Times New Roman"/>
          <w:sz w:val="28"/>
          <w:szCs w:val="28"/>
          <w:lang w:eastAsia="ru-RU"/>
        </w:rPr>
        <w:t>. предусмотрено за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критическую информационную инфраструктуру Российской Федерации, в том числе для уничтожения, блокирования, модификации, копирования информации, содержащейся в ней, или нейтрализации средств защиты указанной информации, максимальное наказание;</w:t>
      </w:r>
    </w:p>
    <w:p w:rsidR="00F94598" w:rsidRPr="00D17777" w:rsidRDefault="00F94598" w:rsidP="00D17777">
      <w:pPr>
        <w:spacing w:after="0" w:line="240" w:lineRule="auto"/>
        <w:ind w:firstLine="708"/>
        <w:jc w:val="both"/>
        <w:rPr>
          <w:rFonts w:ascii="Times New Roman" w:eastAsia="Times New Roman" w:hAnsi="Times New Roman" w:cs="Times New Roman"/>
          <w:sz w:val="28"/>
          <w:szCs w:val="28"/>
          <w:lang w:eastAsia="ru-RU"/>
        </w:rPr>
      </w:pPr>
      <w:proofErr w:type="gramStart"/>
      <w:r w:rsidRPr="00D17777">
        <w:rPr>
          <w:rFonts w:ascii="Times New Roman" w:eastAsia="Times New Roman" w:hAnsi="Times New Roman" w:cs="Times New Roman"/>
          <w:sz w:val="28"/>
          <w:szCs w:val="28"/>
          <w:lang w:eastAsia="ru-RU"/>
        </w:rPr>
        <w:t>За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для неправомерного воздействия на критическую информационную инфраструктуру Российской Федерации, или иных вредоносных компьютерных программ, если он повлек причинение вреда критической информационной инфраструктуре Российской Федерации предусмотрено максимальное наказание в виде 6 лет лишения</w:t>
      </w:r>
      <w:proofErr w:type="gramEnd"/>
      <w:r w:rsidRPr="00D17777">
        <w:rPr>
          <w:rFonts w:ascii="Times New Roman" w:eastAsia="Times New Roman" w:hAnsi="Times New Roman" w:cs="Times New Roman"/>
          <w:sz w:val="28"/>
          <w:szCs w:val="28"/>
          <w:lang w:eastAsia="ru-RU"/>
        </w:rPr>
        <w:t xml:space="preserve"> свободы со штрафом в размере 1 млн. руб.;</w:t>
      </w:r>
    </w:p>
    <w:p w:rsidR="00F94598" w:rsidRPr="00D17777" w:rsidRDefault="00F94598" w:rsidP="00D17777">
      <w:pPr>
        <w:spacing w:after="0" w:line="240" w:lineRule="auto"/>
        <w:ind w:firstLine="708"/>
        <w:jc w:val="both"/>
        <w:rPr>
          <w:rFonts w:ascii="Times New Roman" w:eastAsia="Times New Roman" w:hAnsi="Times New Roman" w:cs="Times New Roman"/>
          <w:sz w:val="28"/>
          <w:szCs w:val="28"/>
          <w:lang w:eastAsia="ru-RU"/>
        </w:rPr>
      </w:pPr>
      <w:proofErr w:type="gramStart"/>
      <w:r w:rsidRPr="00D17777">
        <w:rPr>
          <w:rFonts w:ascii="Times New Roman" w:eastAsia="Times New Roman" w:hAnsi="Times New Roman" w:cs="Times New Roman"/>
          <w:sz w:val="28"/>
          <w:szCs w:val="28"/>
          <w:lang w:eastAsia="ru-RU"/>
        </w:rPr>
        <w:t>6 лет лишения свободы с лишением права занимать определенные должности или заниматься определенной деятельностью на срок до 3 лет грозит за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w:t>
      </w:r>
      <w:proofErr w:type="gramEnd"/>
      <w:r w:rsidRPr="00D17777">
        <w:rPr>
          <w:rFonts w:ascii="Times New Roman" w:eastAsia="Times New Roman" w:hAnsi="Times New Roman" w:cs="Times New Roman"/>
          <w:sz w:val="28"/>
          <w:szCs w:val="28"/>
          <w:lang w:eastAsia="ru-RU"/>
        </w:rPr>
        <w:t xml:space="preserve"> указанным информации, информационным системам, информационно-телекоммуникационным сетям, автоматизированным системам управления, сетям электросвязи, если оно повлекло причинение вреда критической информационной инфр</w:t>
      </w:r>
      <w:r w:rsidR="00D17777">
        <w:rPr>
          <w:rFonts w:ascii="Times New Roman" w:eastAsia="Times New Roman" w:hAnsi="Times New Roman" w:cs="Times New Roman"/>
          <w:sz w:val="28"/>
          <w:szCs w:val="28"/>
          <w:lang w:eastAsia="ru-RU"/>
        </w:rPr>
        <w:t>аструктуре Российской Федерации.</w:t>
      </w:r>
    </w:p>
    <w:p w:rsidR="00F94598" w:rsidRPr="00D17777" w:rsidRDefault="00F94598" w:rsidP="00D17777">
      <w:pPr>
        <w:spacing w:after="0" w:line="240" w:lineRule="auto"/>
        <w:ind w:firstLine="708"/>
        <w:jc w:val="both"/>
        <w:rPr>
          <w:rFonts w:ascii="Times New Roman" w:eastAsia="Times New Roman" w:hAnsi="Times New Roman" w:cs="Times New Roman"/>
          <w:sz w:val="28"/>
          <w:szCs w:val="28"/>
          <w:lang w:eastAsia="ru-RU"/>
        </w:rPr>
      </w:pPr>
      <w:r w:rsidRPr="00D17777">
        <w:rPr>
          <w:rFonts w:ascii="Times New Roman" w:eastAsia="Times New Roman" w:hAnsi="Times New Roman" w:cs="Times New Roman"/>
          <w:sz w:val="28"/>
          <w:szCs w:val="28"/>
          <w:lang w:eastAsia="ru-RU"/>
        </w:rPr>
        <w:t xml:space="preserve">Предварительное следствие уголовных дел по данной статье отнесено </w:t>
      </w:r>
      <w:proofErr w:type="gramStart"/>
      <w:r w:rsidRPr="00D17777">
        <w:rPr>
          <w:rFonts w:ascii="Times New Roman" w:eastAsia="Times New Roman" w:hAnsi="Times New Roman" w:cs="Times New Roman"/>
          <w:sz w:val="28"/>
          <w:szCs w:val="28"/>
          <w:lang w:eastAsia="ru-RU"/>
        </w:rPr>
        <w:t>к</w:t>
      </w:r>
      <w:proofErr w:type="gramEnd"/>
      <w:r w:rsidRPr="00D17777">
        <w:rPr>
          <w:rFonts w:ascii="Times New Roman" w:eastAsia="Times New Roman" w:hAnsi="Times New Roman" w:cs="Times New Roman"/>
          <w:sz w:val="28"/>
          <w:szCs w:val="28"/>
          <w:lang w:eastAsia="ru-RU"/>
        </w:rPr>
        <w:t xml:space="preserve"> компетенции Федеральной службы безопасности Российской Федерации, Следственного комитета РФ, Министерства внутренних дел РФ.</w:t>
      </w:r>
    </w:p>
    <w:p w:rsidR="00C74E97" w:rsidRDefault="00C74E97"/>
    <w:sectPr w:rsidR="00C74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480"/>
    <w:rsid w:val="002B1480"/>
    <w:rsid w:val="00C74E97"/>
    <w:rsid w:val="00D17777"/>
    <w:rsid w:val="00F94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5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59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945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5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59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945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35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Тулина Валерия Юрьевна</dc:creator>
  <cp:keywords/>
  <dc:description/>
  <cp:lastModifiedBy>Тулина Валерия Юрьевна</cp:lastModifiedBy>
  <cp:revision>4</cp:revision>
  <dcterms:created xsi:type="dcterms:W3CDTF">2017-12-27T17:21:00Z</dcterms:created>
  <dcterms:modified xsi:type="dcterms:W3CDTF">2017-12-28T07:20:00Z</dcterms:modified>
</cp:coreProperties>
</file>